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17584" w:rsidP="000F5A0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17584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The Mathematical Analysis of Logic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17584" w:rsidP="000F5A0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17584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The Mathematical Analysis of Logic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1B928F" wp14:editId="1BD2608D">
                <wp:simplePos x="0" y="0"/>
                <wp:positionH relativeFrom="column">
                  <wp:posOffset>-121722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1758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1758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https://knowledgegainer.delnet.in/Record/EB-0000197954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4gAU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1758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1758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https://knowledgegainer.delnet.in/Record/EB-0000197954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758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7584" w:rsidRPr="00C17584">
                              <w:rPr>
                                <w:color w:val="7030A0"/>
                                <w:sz w:val="40"/>
                                <w:szCs w:val="40"/>
                              </w:rPr>
                              <w:t>George Boole</w:t>
                            </w:r>
                          </w:p>
                          <w:p w:rsidR="000F5A0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1758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  <w:r w:rsidR="000F5A04" w:rsidRPr="000F5A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1758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17584">
                              <w:rPr>
                                <w:b w:val="0"/>
                                <w:color w:val="7030A0"/>
                              </w:rPr>
                              <w:t>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758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17584" w:rsidRPr="00C17584">
                        <w:rPr>
                          <w:color w:val="7030A0"/>
                          <w:sz w:val="40"/>
                          <w:szCs w:val="40"/>
                        </w:rPr>
                        <w:t>George Boole</w:t>
                      </w:r>
                    </w:p>
                    <w:p w:rsidR="000F5A0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1758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  <w:r w:rsidR="000F5A04" w:rsidRPr="000F5A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17584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17584">
                        <w:rPr>
                          <w:b w:val="0"/>
                          <w:color w:val="7030A0"/>
                        </w:rPr>
                        <w:t>---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0DA" w:rsidRDefault="006D20DA" w:rsidP="00607BF9">
      <w:pPr>
        <w:spacing w:after="0" w:line="240" w:lineRule="auto"/>
      </w:pPr>
      <w:r>
        <w:separator/>
      </w:r>
    </w:p>
  </w:endnote>
  <w:endnote w:type="continuationSeparator" w:id="0">
    <w:p w:rsidR="006D20DA" w:rsidRDefault="006D20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0DA" w:rsidRDefault="006D20DA" w:rsidP="00607BF9">
      <w:pPr>
        <w:spacing w:after="0" w:line="240" w:lineRule="auto"/>
      </w:pPr>
      <w:r>
        <w:separator/>
      </w:r>
    </w:p>
  </w:footnote>
  <w:footnote w:type="continuationSeparator" w:id="0">
    <w:p w:rsidR="006D20DA" w:rsidRDefault="006D20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A04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03E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D20DA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19E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49BD"/>
    <w:rsid w:val="00C12C3D"/>
    <w:rsid w:val="00C17584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B4165-66F3-40B5-9B35-2B156AB8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2025-10-10T09:59:00Z</dcterms:created>
  <dcterms:modified xsi:type="dcterms:W3CDTF">2025-10-10T09:59:00Z</dcterms:modified>
</cp:coreProperties>
</file>